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E189" w14:textId="77777777" w:rsidR="00EB4861" w:rsidRPr="007B646F" w:rsidRDefault="00EB4861" w:rsidP="00EB4861">
      <w:pPr>
        <w:spacing w:after="0"/>
        <w:rPr>
          <w:rFonts w:ascii="Times New Roman" w:hAnsi="Times New Roman" w:cs="Times New Roman"/>
        </w:rPr>
      </w:pPr>
    </w:p>
    <w:p w14:paraId="71BFFCBD" w14:textId="77777777" w:rsidR="00EB4861" w:rsidRPr="007D380A" w:rsidRDefault="00EB4861" w:rsidP="00EB4861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Приложение 6</w:t>
      </w:r>
    </w:p>
    <w:p w14:paraId="6D4FD2CC" w14:textId="77777777" w:rsidR="00EB4861" w:rsidRPr="007D380A" w:rsidRDefault="00EB4861" w:rsidP="00EB4861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14:paraId="655FF86E" w14:textId="6ED75FB6" w:rsidR="007C1DE9" w:rsidRPr="00BF5159" w:rsidRDefault="00EB4861" w:rsidP="007C1DE9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D6370" w:rsidRPr="001D6370">
        <w:rPr>
          <w:rFonts w:ascii="Times New Roman" w:hAnsi="Times New Roman" w:cs="Times New Roman"/>
        </w:rPr>
        <w:t>от 14.12.2022 № 208/28</w:t>
      </w:r>
    </w:p>
    <w:p w14:paraId="2DCA8255" w14:textId="77777777" w:rsidR="007C1DE9" w:rsidRPr="00BF5159" w:rsidRDefault="007C1DE9" w:rsidP="007C1D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5159">
        <w:rPr>
          <w:rFonts w:ascii="Times New Roman" w:hAnsi="Times New Roman" w:cs="Times New Roman"/>
        </w:rPr>
        <w:t xml:space="preserve">«О бюджете городского округа Лобня на 2023 </w:t>
      </w:r>
    </w:p>
    <w:p w14:paraId="349180ED" w14:textId="4CF6BFB5" w:rsidR="00EB4861" w:rsidRPr="007D380A" w:rsidRDefault="007C1DE9" w:rsidP="007C1D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5159">
        <w:rPr>
          <w:rFonts w:ascii="Times New Roman" w:hAnsi="Times New Roman" w:cs="Times New Roman"/>
        </w:rPr>
        <w:t>год и на плановый период 2024 и 2025 годов»</w:t>
      </w:r>
    </w:p>
    <w:p w14:paraId="4D0BC403" w14:textId="77777777" w:rsidR="00EB4861" w:rsidRPr="007D380A" w:rsidRDefault="00EB4861" w:rsidP="00EB4861">
      <w:pPr>
        <w:spacing w:after="0"/>
        <w:ind w:firstLine="4854"/>
        <w:rPr>
          <w:rFonts w:ascii="Times New Roman" w:hAnsi="Times New Roman" w:cs="Times New Roman"/>
        </w:rPr>
      </w:pPr>
    </w:p>
    <w:p w14:paraId="576B7E9B" w14:textId="77777777" w:rsidR="00EB4861" w:rsidRDefault="00EB4861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4974"/>
        <w:gridCol w:w="567"/>
        <w:gridCol w:w="567"/>
        <w:gridCol w:w="1417"/>
        <w:gridCol w:w="1418"/>
        <w:gridCol w:w="1382"/>
      </w:tblGrid>
      <w:tr w:rsidR="00EB4861" w:rsidRPr="00EB4861" w14:paraId="573E3E90" w14:textId="77777777" w:rsidTr="00EB4861">
        <w:trPr>
          <w:trHeight w:val="960"/>
        </w:trPr>
        <w:tc>
          <w:tcPr>
            <w:tcW w:w="10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E024" w14:textId="77777777" w:rsid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классификации расходов бюджетов</w:t>
            </w: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на 2023 год и на плановый период 2024 и 2025 годов</w:t>
            </w:r>
          </w:p>
          <w:p w14:paraId="5477AB21" w14:textId="77777777" w:rsid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ECF9F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4861" w:rsidRPr="00EB4861" w14:paraId="4EEDD65F" w14:textId="77777777" w:rsidTr="00EB4861">
        <w:trPr>
          <w:trHeight w:val="240"/>
        </w:trPr>
        <w:tc>
          <w:tcPr>
            <w:tcW w:w="7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2FF3F" w14:textId="77777777" w:rsidR="00EB4861" w:rsidRPr="00EB4861" w:rsidRDefault="00EB4861" w:rsidP="00EB486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6BAB3" w14:textId="77777777" w:rsidR="00EB4861" w:rsidRPr="00EB4861" w:rsidRDefault="00EB4861" w:rsidP="00EB486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4250" w14:textId="77777777" w:rsidR="00EB4861" w:rsidRPr="00EB4861" w:rsidRDefault="00EB4861" w:rsidP="00EB486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(тыс. </w:t>
            </w:r>
            <w:r w:rsidRPr="00EB48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EB4861" w:rsidRPr="00EB4861" w14:paraId="10E1E8BF" w14:textId="77777777" w:rsidTr="00EB4861">
        <w:trPr>
          <w:trHeight w:val="300"/>
        </w:trPr>
        <w:tc>
          <w:tcPr>
            <w:tcW w:w="4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62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4F4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6E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363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30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EA1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EB4861" w:rsidRPr="00EB4861" w14:paraId="2CB96BA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4F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C2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0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9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504 888,1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31F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497 597,1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F9F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507 170,8</w:t>
            </w:r>
          </w:p>
        </w:tc>
      </w:tr>
      <w:tr w:rsidR="00EB4861" w:rsidRPr="00EB4861" w14:paraId="40C58FB9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79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76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110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EF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4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FB9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B4861" w:rsidRPr="00EB4861" w14:paraId="330D54DF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66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FD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47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60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91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977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EB4861" w:rsidRPr="00EB4861" w14:paraId="7BC717E2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20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0A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DF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58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180 618,9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FD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0A1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178 685,7</w:t>
            </w:r>
          </w:p>
        </w:tc>
      </w:tr>
      <w:tr w:rsidR="00EB4861" w:rsidRPr="00EB4861" w14:paraId="635B17E7" w14:textId="77777777" w:rsidTr="00EB4861">
        <w:trPr>
          <w:trHeight w:val="69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240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DBD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880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A6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CC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31 743,4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E8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32 243,4</w:t>
            </w:r>
          </w:p>
        </w:tc>
      </w:tr>
      <w:tr w:rsidR="00EB4861" w:rsidRPr="00EB4861" w14:paraId="6748222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CC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5CD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AE8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4A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86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F9F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EB4861" w:rsidRPr="00EB4861" w14:paraId="243CA17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04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62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857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FD8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DF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266 294,0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4D0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272 223,7</w:t>
            </w:r>
          </w:p>
        </w:tc>
      </w:tr>
      <w:tr w:rsidR="00EB4861" w:rsidRPr="00EB4861" w14:paraId="54E26C5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F1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A12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1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51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99C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4D0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EB4861" w:rsidRPr="00EB4861" w14:paraId="237DE17C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AC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5CA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14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C4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D5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84BB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B4861" w:rsidRPr="00EB4861" w14:paraId="6AC8E29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D7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9A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97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CB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83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2E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B4861" w:rsidRPr="00EB4861" w14:paraId="1F493C3E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FF23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48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8B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84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DB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83E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44 023,0</w:t>
            </w:r>
          </w:p>
        </w:tc>
      </w:tr>
      <w:tr w:rsidR="00EB4861" w:rsidRPr="00EB4861" w14:paraId="63A745A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CBA6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0D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07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21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A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B6F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EB4861" w:rsidRPr="00EB4861" w14:paraId="0DF436FB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BB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DF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92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AF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26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A25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EB4861" w:rsidRPr="00EB4861" w14:paraId="356CA7AC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E5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00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7C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47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F2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BF5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25 923,5</w:t>
            </w:r>
          </w:p>
        </w:tc>
      </w:tr>
      <w:tr w:rsidR="00EB4861" w:rsidRPr="00EB4861" w14:paraId="24301AE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2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81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E2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0F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5A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110 884,0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96BF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106 657,0</w:t>
            </w:r>
          </w:p>
        </w:tc>
      </w:tr>
      <w:tr w:rsidR="00EB4861" w:rsidRPr="00EB4861" w14:paraId="5E23219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BE3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9D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9B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D7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CB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14F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EB4861" w:rsidRPr="00EB4861" w14:paraId="152DFC6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FB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28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37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74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12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EF8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EB4861" w:rsidRPr="00EB4861" w14:paraId="25E3E7A2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113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68F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5B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37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A4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27D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EB4861" w:rsidRPr="00EB4861" w14:paraId="3DDF9A2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AF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3D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A3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0D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5E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87BB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B4861" w:rsidRPr="00EB4861" w14:paraId="14A4A9F6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FF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B3B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44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86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765 048,3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41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504 279,9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F10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360 315,2</w:t>
            </w:r>
          </w:p>
        </w:tc>
      </w:tr>
      <w:tr w:rsidR="00EB4861" w:rsidRPr="00EB4861" w14:paraId="37C2C0B6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03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39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A4F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03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D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104 905,7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2D0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62 197,6</w:t>
            </w:r>
          </w:p>
        </w:tc>
      </w:tr>
      <w:tr w:rsidR="00EB4861" w:rsidRPr="00EB4861" w14:paraId="551E7FB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C50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A1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6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A9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B34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636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EB4861" w:rsidRPr="00EB4861" w14:paraId="371CF2B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A81D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141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8A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42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7D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374 848,2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B18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270 591,6</w:t>
            </w:r>
          </w:p>
        </w:tc>
      </w:tr>
      <w:tr w:rsidR="00EB4861" w:rsidRPr="00EB4861" w14:paraId="7E9CB0A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CB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B9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83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E8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BD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0C3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EB4861" w:rsidRPr="00EB4861" w14:paraId="587C1DD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1DA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1A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4E5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38C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35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7CC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EB4861" w:rsidRPr="00EB4861" w14:paraId="68365CBB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2C4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CB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52C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BC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3F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78F6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EB4861" w:rsidRPr="00EB4861" w14:paraId="60A516D7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FB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5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58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01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3 639 387,0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BE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3 966 229,7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5D5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2 325 163,6</w:t>
            </w:r>
          </w:p>
        </w:tc>
      </w:tr>
      <w:tr w:rsidR="00EB4861" w:rsidRPr="00EB4861" w14:paraId="6E9CAF9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B7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91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9C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5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894 797,2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1B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938 247,9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5AB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EB4861" w:rsidRPr="00EB4861" w14:paraId="1EABEB0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80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3D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C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66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2 539 769,9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317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2 823 761,9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FD4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EB4861" w:rsidRPr="00EB4861" w14:paraId="38C0993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7902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92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F7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23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154 774,8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06F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154 474,8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3B4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154 474,8</w:t>
            </w:r>
          </w:p>
        </w:tc>
      </w:tr>
      <w:tr w:rsidR="00EB4861" w:rsidRPr="00EB4861" w14:paraId="532F991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476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1C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91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3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C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17E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EB4861" w:rsidRPr="00EB4861" w14:paraId="1CC0368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1BA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16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D4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F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CA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43 795,1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464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45 375,1</w:t>
            </w:r>
          </w:p>
        </w:tc>
      </w:tr>
      <w:tr w:rsidR="00EB4861" w:rsidRPr="00EB4861" w14:paraId="527ADC8E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D01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757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2BA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791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11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75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EB4861" w:rsidRPr="00EB4861" w14:paraId="5BFF1C9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7F4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9B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5E7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7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5C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D5AB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EB4861" w:rsidRPr="00EB4861" w14:paraId="5E44E728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AF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6BC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C3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21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AF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02C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EB4861" w:rsidRPr="00EB4861" w14:paraId="221ADA30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D954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F4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76E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00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71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FF5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EB4861" w:rsidRPr="00EB4861" w14:paraId="172B234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1E6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3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A9D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23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E6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C6B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B4861" w:rsidRPr="00EB4861" w14:paraId="433529B7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6B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1A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AE6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EE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110 294,9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7B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107 714,5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E1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107 483,3</w:t>
            </w:r>
          </w:p>
        </w:tc>
      </w:tr>
      <w:tr w:rsidR="00EB4861" w:rsidRPr="00EB4861" w14:paraId="65307AB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79C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C7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5103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EE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89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8B8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EB4861" w:rsidRPr="00EB4861" w14:paraId="314280AD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23B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80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AE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4C3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04BF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C549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36 462,8</w:t>
            </w:r>
          </w:p>
        </w:tc>
      </w:tr>
      <w:tr w:rsidR="00EB4861" w:rsidRPr="00EB4861" w14:paraId="53AA1423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9B0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31A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E96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DEB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005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62 662,6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54E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62 431,4</w:t>
            </w:r>
          </w:p>
        </w:tc>
      </w:tr>
      <w:tr w:rsidR="00EB4861" w:rsidRPr="00EB4861" w14:paraId="79B418B9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F4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24ED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708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D1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2E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313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EB4861" w:rsidRPr="00EB4861" w14:paraId="6D5ADAD4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5D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335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49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A8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75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FD36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EB4861" w:rsidRPr="00EB4861" w14:paraId="1302D79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B87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8544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8C6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9F5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E0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05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EB4861" w:rsidRPr="00EB4861" w14:paraId="337132FF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FD05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CF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6E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F9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EC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FAF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EB4861" w:rsidRPr="00EB4861" w14:paraId="746E638A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2E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C03B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794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E4A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84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4A9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EB4861" w:rsidRPr="00EB4861" w14:paraId="13671BD5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A4A9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C73A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21F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83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211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622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EB4861" w:rsidRPr="00EB4861" w14:paraId="29C060C1" w14:textId="77777777" w:rsidTr="00EB4861">
        <w:trPr>
          <w:trHeight w:val="30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D8D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CC0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56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7D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1CB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118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EB4861" w:rsidRPr="00EB4861" w14:paraId="06595F6C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9791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C25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271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270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00D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699D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EB4861" w:rsidRPr="00EB4861" w14:paraId="567B95F0" w14:textId="77777777" w:rsidTr="00EB4861">
        <w:trPr>
          <w:trHeight w:val="465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530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9B2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189" w14:textId="77777777" w:rsidR="00EB4861" w:rsidRPr="00EB4861" w:rsidRDefault="00EB4861" w:rsidP="00EB4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6BC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AEB4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F228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EB4861" w:rsidRPr="00EB4861" w14:paraId="575DAF6F" w14:textId="77777777" w:rsidTr="00EB4861">
        <w:trPr>
          <w:trHeight w:val="300"/>
        </w:trPr>
        <w:tc>
          <w:tcPr>
            <w:tcW w:w="61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F4DF" w14:textId="77777777" w:rsidR="00EB4861" w:rsidRPr="00EB4861" w:rsidRDefault="00EB4861" w:rsidP="00EB48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34E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737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5572" w14:textId="77777777" w:rsidR="00EB4861" w:rsidRPr="00EB4861" w:rsidRDefault="00EB4861" w:rsidP="00EB486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402017EE" w14:textId="77777777" w:rsidR="00FB21D9" w:rsidRPr="00EB4861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EB4861" w:rsidSect="0042158F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843F" w14:textId="77777777" w:rsidR="009745A4" w:rsidRDefault="009745A4" w:rsidP="00EB4861">
      <w:pPr>
        <w:spacing w:after="0"/>
      </w:pPr>
      <w:r>
        <w:separator/>
      </w:r>
    </w:p>
  </w:endnote>
  <w:endnote w:type="continuationSeparator" w:id="0">
    <w:p w14:paraId="486187FF" w14:textId="77777777" w:rsidR="009745A4" w:rsidRDefault="009745A4" w:rsidP="00EB4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35772"/>
      <w:docPartObj>
        <w:docPartGallery w:val="Page Numbers (Bottom of Page)"/>
        <w:docPartUnique/>
      </w:docPartObj>
    </w:sdtPr>
    <w:sdtContent>
      <w:p w14:paraId="4A891FCE" w14:textId="77777777" w:rsidR="00EB486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60EC9" w14:textId="77777777" w:rsidR="00EB4861" w:rsidRDefault="00EB4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1AA5" w14:textId="77777777" w:rsidR="009745A4" w:rsidRDefault="009745A4" w:rsidP="00EB4861">
      <w:pPr>
        <w:spacing w:after="0"/>
      </w:pPr>
      <w:r>
        <w:separator/>
      </w:r>
    </w:p>
  </w:footnote>
  <w:footnote w:type="continuationSeparator" w:id="0">
    <w:p w14:paraId="7D14F17F" w14:textId="77777777" w:rsidR="009745A4" w:rsidRDefault="009745A4" w:rsidP="00EB48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8F"/>
    <w:rsid w:val="000A6CE7"/>
    <w:rsid w:val="001D6370"/>
    <w:rsid w:val="0042158F"/>
    <w:rsid w:val="004678E1"/>
    <w:rsid w:val="006014BD"/>
    <w:rsid w:val="006C1C50"/>
    <w:rsid w:val="007C1DE9"/>
    <w:rsid w:val="00827A6E"/>
    <w:rsid w:val="009745A4"/>
    <w:rsid w:val="00B152F6"/>
    <w:rsid w:val="00EB4861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E907"/>
  <w15:docId w15:val="{C51E9867-5385-408F-AED3-E63FC3D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8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861"/>
  </w:style>
  <w:style w:type="paragraph" w:styleId="a5">
    <w:name w:val="footer"/>
    <w:basedOn w:val="a"/>
    <w:link w:val="a6"/>
    <w:uiPriority w:val="99"/>
    <w:unhideWhenUsed/>
    <w:rsid w:val="00EB48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B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3782</Characters>
  <Application>Microsoft Office Word</Application>
  <DocSecurity>0</DocSecurity>
  <Lines>31</Lines>
  <Paragraphs>8</Paragraphs>
  <ScaleCrop>false</ScaleCrop>
  <Company>Krokoz™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dcterms:created xsi:type="dcterms:W3CDTF">2022-10-31T16:28:00Z</dcterms:created>
  <dcterms:modified xsi:type="dcterms:W3CDTF">2022-12-14T14:49:00Z</dcterms:modified>
</cp:coreProperties>
</file>